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633" w:rsidRDefault="000054A4" w:rsidP="00492633">
      <w:pPr>
        <w:jc w:val="center"/>
        <w:rPr>
          <w:rFonts w:ascii="Verdana" w:hAnsi="Verdana"/>
          <w:b/>
          <w:sz w:val="36"/>
          <w:szCs w:val="36"/>
        </w:rPr>
      </w:pPr>
      <w:bookmarkStart w:id="0" w:name="_GoBack"/>
      <w:bookmarkEnd w:id="0"/>
      <w:r w:rsidRPr="00492633">
        <w:rPr>
          <w:rFonts w:ascii="Verdana" w:hAnsi="Verdana"/>
          <w:b/>
          <w:sz w:val="36"/>
          <w:szCs w:val="36"/>
        </w:rPr>
        <w:t>Homework</w:t>
      </w:r>
    </w:p>
    <w:p w:rsidR="000054A4" w:rsidRPr="00492633" w:rsidRDefault="00492633" w:rsidP="00492633">
      <w:pPr>
        <w:jc w:val="center"/>
        <w:rPr>
          <w:rFonts w:ascii="Verdana" w:hAnsi="Verdana"/>
          <w:b/>
          <w:sz w:val="36"/>
          <w:szCs w:val="36"/>
        </w:rPr>
      </w:pPr>
      <w:r w:rsidRPr="00492633">
        <w:rPr>
          <w:rFonts w:ascii="Verdana" w:hAnsi="Verdana"/>
          <w:b/>
        </w:rPr>
        <w:t>Year</w:t>
      </w:r>
      <w:r w:rsidR="006B0A42">
        <w:rPr>
          <w:rFonts w:ascii="Verdana" w:hAnsi="Verdana"/>
          <w:b/>
        </w:rPr>
        <w:t xml:space="preserve"> 4</w:t>
      </w:r>
    </w:p>
    <w:p w:rsidR="00B76D4A" w:rsidRPr="00492633" w:rsidRDefault="00492633" w:rsidP="00492633">
      <w:pPr>
        <w:jc w:val="center"/>
        <w:rPr>
          <w:rFonts w:ascii="Verdana" w:hAnsi="Verdana"/>
          <w:b/>
        </w:rPr>
      </w:pPr>
      <w:r w:rsidRPr="00492633">
        <w:rPr>
          <w:rFonts w:ascii="Verdana" w:hAnsi="Verdana"/>
          <w:b/>
        </w:rPr>
        <w:t>Date:</w:t>
      </w:r>
      <w:r>
        <w:rPr>
          <w:rFonts w:ascii="Verdana" w:hAnsi="Verdana"/>
          <w:b/>
        </w:rPr>
        <w:t xml:space="preserve"> </w:t>
      </w:r>
      <w:r w:rsidR="00B24486">
        <w:rPr>
          <w:rFonts w:ascii="Verdana" w:hAnsi="Verdana"/>
          <w:b/>
        </w:rPr>
        <w:t>15</w:t>
      </w:r>
      <w:r w:rsidR="007F3A99">
        <w:rPr>
          <w:rFonts w:ascii="Verdana" w:hAnsi="Verdana"/>
          <w:b/>
        </w:rPr>
        <w:t>/11</w:t>
      </w:r>
      <w:r w:rsidR="006B0A42">
        <w:rPr>
          <w:rFonts w:ascii="Verdana" w:hAnsi="Verdana"/>
          <w:b/>
        </w:rPr>
        <w:t>/2019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92633" w:rsidTr="000054A4"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Reading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>
                  <wp:extent cx="1551697" cy="1467059"/>
                  <wp:effectExtent l="0" t="0" r="0" b="0"/>
                  <wp:docPr id="1" name="Picture 1" descr="Image result for clipart animals reading bo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lipart animals reading bo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614" cy="14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Spelling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b/>
                <w:noProof/>
                <w:lang w:eastAsia="en-GB"/>
              </w:rPr>
              <w:drawing>
                <wp:inline distT="0" distB="0" distL="0" distR="0" wp14:anchorId="42D77D86" wp14:editId="6E441529">
                  <wp:extent cx="1376624" cy="1376624"/>
                  <wp:effectExtent l="0" t="0" r="0" b="0"/>
                  <wp:docPr id="5" name="Picture 5" descr="Image result for clipart spell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clipart spell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056" cy="1394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  <w:r w:rsidRPr="00492633">
              <w:rPr>
                <w:rFonts w:ascii="Verdana" w:hAnsi="Verdana"/>
                <w:b/>
              </w:rPr>
              <w:t>Maths</w:t>
            </w:r>
          </w:p>
          <w:p w:rsidR="000054A4" w:rsidRPr="00492633" w:rsidRDefault="000054A4" w:rsidP="000054A4">
            <w:pPr>
              <w:jc w:val="center"/>
              <w:rPr>
                <w:rFonts w:ascii="Verdana" w:hAnsi="Verdana"/>
                <w:b/>
              </w:rPr>
            </w:pPr>
          </w:p>
          <w:p w:rsidR="000054A4" w:rsidRPr="00492633" w:rsidRDefault="00492633" w:rsidP="000054A4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  <w:lang w:eastAsia="en-GB"/>
              </w:rPr>
              <w:drawing>
                <wp:inline distT="0" distB="0" distL="0" distR="0" wp14:anchorId="4A405517" wp14:editId="2ADD10B8">
                  <wp:extent cx="1497204" cy="1306734"/>
                  <wp:effectExtent l="0" t="0" r="8255" b="8255"/>
                  <wp:docPr id="9" name="Picture 9" descr="C:\Users\hulleya\AppData\Local\Microsoft\Windows\INetCache\Content.MSO\A1D47F6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hulleya\AppData\Local\Microsoft\Windows\INetCache\Content.MSO\A1D47F6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224" cy="132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2633" w:rsidTr="000054A4">
        <w:tc>
          <w:tcPr>
            <w:tcW w:w="3005" w:type="dxa"/>
          </w:tcPr>
          <w:p w:rsidR="004D6DBD" w:rsidRPr="00061E4B" w:rsidRDefault="004D6DBD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This week, your comprehension </w:t>
            </w:r>
            <w:r w:rsidR="00595D98">
              <w:rPr>
                <w:rFonts w:ascii="Letter-join Plus 4" w:hAnsi="Letter-join Plus 4"/>
              </w:rPr>
              <w:t>is Progress Test 1</w:t>
            </w:r>
            <w:r w:rsidR="00510ACF" w:rsidRPr="00061E4B">
              <w:rPr>
                <w:rFonts w:ascii="Letter-join Plus 4" w:hAnsi="Letter-join Plus 4"/>
              </w:rPr>
              <w:t>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595D98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It is a chance to check what you have learnt so far.</w:t>
            </w:r>
            <w:r w:rsidR="00735FB8" w:rsidRPr="00061E4B">
              <w:rPr>
                <w:rFonts w:ascii="Letter-join Plus 4" w:hAnsi="Letter-join Plus 4"/>
              </w:rPr>
              <w:t>.</w:t>
            </w:r>
          </w:p>
          <w:p w:rsidR="00510ACF" w:rsidRPr="00061E4B" w:rsidRDefault="00510ACF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9C28C2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Complete </w:t>
            </w:r>
            <w:r w:rsidR="00510ACF" w:rsidRPr="00061E4B">
              <w:rPr>
                <w:rFonts w:ascii="Letter-join Plus 4" w:hAnsi="Letter-join Plus 4"/>
              </w:rPr>
              <w:t>“</w:t>
            </w:r>
            <w:r w:rsidR="00595D98">
              <w:rPr>
                <w:rFonts w:ascii="Letter-join Plus 4" w:hAnsi="Letter-join Plus 4"/>
              </w:rPr>
              <w:t>Progress Test 1</w:t>
            </w:r>
            <w:r w:rsidR="00510ACF" w:rsidRPr="00061E4B">
              <w:rPr>
                <w:rFonts w:ascii="Letter-join Plus 4" w:hAnsi="Letter-join Plus 4"/>
              </w:rPr>
              <w:t xml:space="preserve">” </w:t>
            </w:r>
            <w:r w:rsidR="004D6DBD" w:rsidRPr="00061E4B">
              <w:rPr>
                <w:rFonts w:ascii="Letter-join Plus 4" w:hAnsi="Letter-join Plus 4"/>
              </w:rPr>
              <w:t>comprehension.</w:t>
            </w:r>
          </w:p>
          <w:p w:rsidR="009C28C2" w:rsidRPr="00061E4B" w:rsidRDefault="009C28C2" w:rsidP="004B2408">
            <w:pPr>
              <w:rPr>
                <w:rFonts w:ascii="Letter-join Plus 4" w:hAnsi="Letter-join Plus 4"/>
              </w:rPr>
            </w:pPr>
          </w:p>
          <w:p w:rsidR="009C28C2" w:rsidRPr="00061E4B" w:rsidRDefault="009C28C2" w:rsidP="004B2408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Remember to read regularly and to bring in your reading book everyday.</w:t>
            </w: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  <w:p w:rsidR="00492633" w:rsidRPr="00061E4B" w:rsidRDefault="00492633" w:rsidP="000054A4">
            <w:pPr>
              <w:rPr>
                <w:rFonts w:ascii="Letter-join Plus 4" w:hAnsi="Letter-join Plus 4"/>
              </w:rPr>
            </w:pPr>
          </w:p>
        </w:tc>
        <w:tc>
          <w:tcPr>
            <w:tcW w:w="3005" w:type="dxa"/>
          </w:tcPr>
          <w:p w:rsidR="001528C3" w:rsidRPr="00061E4B" w:rsidRDefault="00595D98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Prefixes –im –in –ir -il</w:t>
            </w:r>
          </w:p>
          <w:p w:rsidR="004D6DBD" w:rsidRDefault="004D6DBD" w:rsidP="000054A4">
            <w:pPr>
              <w:rPr>
                <w:rFonts w:ascii="Letter-join Plus 4" w:hAnsi="Letter-join Plus 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7"/>
              <w:gridCol w:w="1322"/>
            </w:tblGrid>
            <w:tr w:rsidR="00595D98" w:rsidTr="00D01370">
              <w:tc>
                <w:tcPr>
                  <w:tcW w:w="1630" w:type="dxa"/>
                </w:tcPr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 xml:space="preserve">in:  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active      capable credible accurate</w:t>
                  </w:r>
                </w:p>
              </w:tc>
              <w:tc>
                <w:tcPr>
                  <w:tcW w:w="1631" w:type="dxa"/>
                </w:tcPr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im: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mature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mobile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possible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patient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polite</w:t>
                  </w:r>
                </w:p>
              </w:tc>
            </w:tr>
            <w:tr w:rsidR="00595D98" w:rsidTr="00D01370">
              <w:tc>
                <w:tcPr>
                  <w:tcW w:w="1630" w:type="dxa"/>
                </w:tcPr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ir: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 xml:space="preserve">regular 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rational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responsible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resistable</w:t>
                  </w:r>
                </w:p>
              </w:tc>
              <w:tc>
                <w:tcPr>
                  <w:tcW w:w="1631" w:type="dxa"/>
                </w:tcPr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Il: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 xml:space="preserve">legal 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 xml:space="preserve">literate 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 xml:space="preserve">legible </w:t>
                  </w:r>
                </w:p>
                <w:p w:rsidR="00595D98" w:rsidRDefault="00595D98" w:rsidP="00EC2678">
                  <w:pPr>
                    <w:framePr w:hSpace="180" w:wrap="around" w:vAnchor="text" w:hAnchor="margin" w:y="31"/>
                  </w:pPr>
                  <w:r>
                    <w:t>logical</w:t>
                  </w:r>
                </w:p>
              </w:tc>
            </w:tr>
          </w:tbl>
          <w:p w:rsidR="008219A1" w:rsidRDefault="008219A1" w:rsidP="000054A4">
            <w:pPr>
              <w:rPr>
                <w:rFonts w:ascii="Letter-join Plus 4" w:hAnsi="Letter-join Plus 4"/>
              </w:rPr>
            </w:pPr>
          </w:p>
          <w:p w:rsidR="00595D98" w:rsidRDefault="00595D98" w:rsidP="000054A4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>Words that take these prefixes to make their opporsite. Their will be a point for knowing which words take each prefix, and a point for spelling them correctly.</w:t>
            </w:r>
          </w:p>
          <w:p w:rsidR="00595D98" w:rsidRPr="00061E4B" w:rsidRDefault="00595D98" w:rsidP="000054A4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595D9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Test date: </w:t>
            </w:r>
            <w:r w:rsidR="008219A1">
              <w:rPr>
                <w:rFonts w:ascii="Letter-join Plus 4" w:hAnsi="Letter-join Plus 4"/>
              </w:rPr>
              <w:t xml:space="preserve"> Friday </w:t>
            </w:r>
            <w:r w:rsidR="00595D98">
              <w:rPr>
                <w:rFonts w:ascii="Letter-join Plus 4" w:hAnsi="Letter-join Plus 4"/>
              </w:rPr>
              <w:t>22</w:t>
            </w:r>
            <w:r w:rsidR="00595D98" w:rsidRPr="00595D98">
              <w:rPr>
                <w:rFonts w:ascii="Letter-join Plus 4" w:hAnsi="Letter-join Plus 4"/>
                <w:vertAlign w:val="superscript"/>
              </w:rPr>
              <w:t>nd</w:t>
            </w:r>
            <w:r w:rsidR="00595D98">
              <w:rPr>
                <w:rFonts w:ascii="Letter-join Plus 4" w:hAnsi="Letter-join Plus 4"/>
              </w:rPr>
              <w:t xml:space="preserve"> </w:t>
            </w:r>
            <w:r w:rsidR="008219A1">
              <w:rPr>
                <w:rFonts w:ascii="Letter-join Plus 4" w:hAnsi="Letter-join Plus 4"/>
              </w:rPr>
              <w:t xml:space="preserve"> November</w:t>
            </w:r>
          </w:p>
        </w:tc>
        <w:tc>
          <w:tcPr>
            <w:tcW w:w="3006" w:type="dxa"/>
          </w:tcPr>
          <w:p w:rsidR="000054A4" w:rsidRPr="00061E4B" w:rsidRDefault="001528C3" w:rsidP="004B240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This relates to </w:t>
            </w:r>
            <w:r w:rsidR="000C282A" w:rsidRPr="00061E4B">
              <w:rPr>
                <w:rFonts w:ascii="Letter-join Plus 4" w:hAnsi="Letter-join Plus 4"/>
              </w:rPr>
              <w:t>our current topic of addition and subtraction</w:t>
            </w:r>
            <w:r w:rsidR="004D6DBD" w:rsidRPr="00061E4B">
              <w:rPr>
                <w:rFonts w:ascii="Letter-join Plus 4" w:hAnsi="Letter-join Plus 4"/>
              </w:rPr>
              <w:t>.</w:t>
            </w: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</w:p>
          <w:p w:rsidR="004D6DBD" w:rsidRPr="00061E4B" w:rsidRDefault="004D6DBD" w:rsidP="004B2408">
            <w:pPr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 xml:space="preserve">Please complete pages </w:t>
            </w:r>
            <w:r w:rsidR="00595D98">
              <w:rPr>
                <w:rFonts w:ascii="Letter-join Plus 4" w:hAnsi="Letter-join Plus 4"/>
              </w:rPr>
              <w:t>17</w:t>
            </w:r>
            <w:r w:rsidR="00634579" w:rsidRPr="00061E4B">
              <w:rPr>
                <w:rFonts w:ascii="Letter-join Plus 4" w:hAnsi="Letter-join Plus 4"/>
              </w:rPr>
              <w:t xml:space="preserve"> and </w:t>
            </w:r>
            <w:r w:rsidR="000C282A" w:rsidRPr="00061E4B">
              <w:rPr>
                <w:rFonts w:ascii="Letter-join Plus 4" w:hAnsi="Letter-join Plus 4"/>
              </w:rPr>
              <w:t>1</w:t>
            </w:r>
            <w:r w:rsidR="00595D98">
              <w:rPr>
                <w:rFonts w:ascii="Letter-join Plus 4" w:hAnsi="Letter-join Plus 4"/>
              </w:rPr>
              <w:t>8</w:t>
            </w:r>
            <w:r w:rsidR="008219A1">
              <w:rPr>
                <w:rFonts w:ascii="Letter-join Plus 4" w:hAnsi="Letter-join Plus 4"/>
              </w:rPr>
              <w:t xml:space="preserve"> </w:t>
            </w:r>
            <w:r w:rsidRPr="00061E4B">
              <w:rPr>
                <w:rFonts w:ascii="Letter-join Plus 4" w:hAnsi="Letter-join Plus 4"/>
              </w:rPr>
              <w:t>of your maths practice book.</w:t>
            </w:r>
          </w:p>
          <w:p w:rsidR="00634579" w:rsidRPr="00061E4B" w:rsidRDefault="00634579" w:rsidP="004B2408">
            <w:pPr>
              <w:rPr>
                <w:rFonts w:ascii="Letter-join Plus 4" w:hAnsi="Letter-join Plus 4"/>
              </w:rPr>
            </w:pPr>
          </w:p>
          <w:p w:rsidR="00634579" w:rsidRPr="00061E4B" w:rsidRDefault="001528C3" w:rsidP="004B240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Hand in for marking by Friday </w:t>
            </w:r>
            <w:r w:rsidR="00595D98">
              <w:rPr>
                <w:rFonts w:ascii="Letter-join Plus 4" w:hAnsi="Letter-join Plus 4"/>
              </w:rPr>
              <w:t>22nd</w:t>
            </w:r>
            <w:r w:rsidR="008219A1">
              <w:rPr>
                <w:rFonts w:ascii="Letter-join Plus 4" w:hAnsi="Letter-join Plus 4"/>
              </w:rPr>
              <w:t xml:space="preserve"> November</w:t>
            </w:r>
            <w:r w:rsidR="00634579" w:rsidRPr="00061E4B">
              <w:rPr>
                <w:rFonts w:ascii="Letter-join Plus 4" w:hAnsi="Letter-join Plus 4"/>
              </w:rPr>
              <w:t>.</w:t>
            </w:r>
          </w:p>
          <w:p w:rsidR="004B2408" w:rsidRPr="00061E4B" w:rsidRDefault="004B2408" w:rsidP="004B2408">
            <w:pPr>
              <w:rPr>
                <w:rFonts w:ascii="Letter-join Plus 4" w:hAnsi="Letter-join Plus 4"/>
              </w:rPr>
            </w:pPr>
          </w:p>
          <w:p w:rsidR="001528C3" w:rsidRDefault="004B2408" w:rsidP="00595D98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Letter-join Plus 4" w:hAnsi="Letter-join Plus 4"/>
              </w:rPr>
            </w:pPr>
            <w:r w:rsidRPr="00061E4B">
              <w:rPr>
                <w:rFonts w:ascii="Letter-join Plus 4" w:hAnsi="Letter-join Plus 4"/>
              </w:rPr>
              <w:t>Don’t forget to use your TT Rockstars login to practise your times tables</w:t>
            </w:r>
            <w:r w:rsidR="00061E4B">
              <w:rPr>
                <w:rFonts w:ascii="Letter-join Plus 4" w:hAnsi="Letter-join Plus 4"/>
              </w:rPr>
              <w:t xml:space="preserve"> at least 3 times a week</w:t>
            </w:r>
            <w:r w:rsidR="001528C3">
              <w:rPr>
                <w:rFonts w:ascii="Letter-join Plus 4" w:hAnsi="Letter-join Plus 4"/>
              </w:rPr>
              <w:t>. Go into the garage and sound check areas</w:t>
            </w:r>
            <w:r w:rsidR="00061E4B">
              <w:rPr>
                <w:rFonts w:ascii="Letter-join Plus 4" w:hAnsi="Letter-join Plus 4"/>
              </w:rPr>
              <w:t>.</w:t>
            </w:r>
            <w:r w:rsidR="001528C3">
              <w:rPr>
                <w:rFonts w:ascii="Letter-join Plus 4" w:hAnsi="Letter-join Plus 4"/>
              </w:rPr>
              <w:t xml:space="preserve"> The class practice average is currently only 1min  a day!</w:t>
            </w:r>
          </w:p>
          <w:p w:rsidR="00595D98" w:rsidRPr="00595D98" w:rsidRDefault="00595D98" w:rsidP="00595D98">
            <w:pPr>
              <w:rPr>
                <w:rFonts w:ascii="Letter-join Plus 4" w:hAnsi="Letter-join Plus 4"/>
              </w:rPr>
            </w:pPr>
            <w:r>
              <w:rPr>
                <w:rFonts w:ascii="Letter-join Plus 4" w:hAnsi="Letter-join Plus 4"/>
              </w:rPr>
              <w:t xml:space="preserve">It’s gone down! </w:t>
            </w:r>
          </w:p>
        </w:tc>
      </w:tr>
    </w:tbl>
    <w:p w:rsidR="000054A4" w:rsidRDefault="000054A4"/>
    <w:sectPr w:rsidR="00005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etter-join Plus 4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1903"/>
    <w:multiLevelType w:val="hybridMultilevel"/>
    <w:tmpl w:val="486CC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455FE"/>
    <w:multiLevelType w:val="hybridMultilevel"/>
    <w:tmpl w:val="28A47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4A4"/>
    <w:rsid w:val="000054A4"/>
    <w:rsid w:val="00061E4B"/>
    <w:rsid w:val="000C282A"/>
    <w:rsid w:val="000D0135"/>
    <w:rsid w:val="001528C3"/>
    <w:rsid w:val="001A6274"/>
    <w:rsid w:val="00492633"/>
    <w:rsid w:val="004B2408"/>
    <w:rsid w:val="004D6DBD"/>
    <w:rsid w:val="00510ACF"/>
    <w:rsid w:val="00595D98"/>
    <w:rsid w:val="00634579"/>
    <w:rsid w:val="006B0A42"/>
    <w:rsid w:val="00735FB8"/>
    <w:rsid w:val="007F3A99"/>
    <w:rsid w:val="008219A1"/>
    <w:rsid w:val="009C28C2"/>
    <w:rsid w:val="00B24486"/>
    <w:rsid w:val="00B76D4A"/>
    <w:rsid w:val="00C16ECF"/>
    <w:rsid w:val="00C261C5"/>
    <w:rsid w:val="00EC2678"/>
    <w:rsid w:val="00F5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7B96B-16AD-4149-BE3A-148D1B5BA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5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4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D9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D9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DB3B93C7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Hulley</dc:creator>
  <cp:keywords/>
  <dc:description/>
  <cp:lastModifiedBy>S Longworth</cp:lastModifiedBy>
  <cp:revision>2</cp:revision>
  <cp:lastPrinted>2019-11-15T14:01:00Z</cp:lastPrinted>
  <dcterms:created xsi:type="dcterms:W3CDTF">2019-11-15T15:51:00Z</dcterms:created>
  <dcterms:modified xsi:type="dcterms:W3CDTF">2019-11-15T15:51:00Z</dcterms:modified>
</cp:coreProperties>
</file>